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689" w:rsidRDefault="00673689" w:rsidP="00673689">
      <w:pPr>
        <w:pStyle w:val="a5"/>
        <w:rPr>
          <w:szCs w:val="28"/>
        </w:rPr>
      </w:pPr>
    </w:p>
    <w:p w:rsidR="00673689" w:rsidRPr="00830A1C" w:rsidRDefault="00673689" w:rsidP="00673689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proofErr w:type="gramStart"/>
      <w:r w:rsidR="0077390E">
        <w:rPr>
          <w:szCs w:val="28"/>
        </w:rPr>
        <w:t>СУХО-БЕРЁ</w:t>
      </w:r>
      <w:r w:rsidR="00E50F4F">
        <w:rPr>
          <w:szCs w:val="28"/>
        </w:rPr>
        <w:t>ЗОВСКОГО</w:t>
      </w:r>
      <w:proofErr w:type="gramEnd"/>
      <w:r w:rsidR="006945EC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0A1C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:rsidR="00837A6F" w:rsidRPr="0077390E" w:rsidRDefault="00837A6F" w:rsidP="0051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56F" w:rsidRPr="0077390E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390E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51256F" w:rsidRPr="007739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 </w:t>
      </w:r>
      <w:r w:rsidRPr="0077390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E50F4F" w:rsidRPr="0077390E">
        <w:rPr>
          <w:rFonts w:ascii="Times New Roman" w:eastAsia="Calibri" w:hAnsi="Times New Roman" w:cs="Times New Roman"/>
          <w:sz w:val="24"/>
          <w:szCs w:val="24"/>
          <w:u w:val="single"/>
        </w:rPr>
        <w:t>15 ноября 2022 г  № 29</w:t>
      </w:r>
    </w:p>
    <w:p w:rsidR="0051256F" w:rsidRPr="0077390E" w:rsidRDefault="0077390E" w:rsidP="00512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390E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E50F4F" w:rsidRPr="007739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6C33" w:rsidRPr="0077390E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Сухая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Берё</w:t>
      </w:r>
      <w:r w:rsidR="00E50F4F" w:rsidRPr="0077390E">
        <w:rPr>
          <w:rFonts w:ascii="Times New Roman" w:eastAsia="Calibri" w:hAnsi="Times New Roman" w:cs="Times New Roman"/>
          <w:sz w:val="20"/>
          <w:szCs w:val="20"/>
        </w:rPr>
        <w:t>зовка</w:t>
      </w:r>
      <w:proofErr w:type="spellEnd"/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8110B" w:rsidRPr="00DA6523" w:rsidRDefault="00AC462E" w:rsidP="00DA6523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="0077390E">
        <w:rPr>
          <w:rFonts w:ascii="Times New Roman" w:hAnsi="Times New Roman" w:cs="Times New Roman"/>
          <w:b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 w:cs="Times New Roman"/>
          <w:b/>
          <w:sz w:val="28"/>
          <w:szCs w:val="28"/>
        </w:rPr>
        <w:t>Берё</w:t>
      </w:r>
      <w:r w:rsidR="00E50F4F">
        <w:rPr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proofErr w:type="gramEnd"/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Бобровского муниципального </w:t>
      </w:r>
      <w:r w:rsidR="006945EC">
        <w:rPr>
          <w:rFonts w:ascii="Times New Roman" w:hAnsi="Times New Roman" w:cs="Times New Roman"/>
          <w:b/>
          <w:sz w:val="28"/>
          <w:szCs w:val="28"/>
        </w:rPr>
        <w:t>райо</w:t>
      </w:r>
      <w:r w:rsidR="00E50F4F">
        <w:rPr>
          <w:rFonts w:ascii="Times New Roman" w:hAnsi="Times New Roman" w:cs="Times New Roman"/>
          <w:b/>
          <w:sz w:val="28"/>
          <w:szCs w:val="28"/>
        </w:rPr>
        <w:t>на Воронежской области от 06.06.2022 №16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45EC"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 xml:space="preserve">орядка подготовки и внесения в Совет народных депутатов </w:t>
      </w:r>
      <w:r w:rsidR="0077390E">
        <w:rPr>
          <w:rFonts w:ascii="Times New Roman" w:hAnsi="Times New Roman" w:cs="Times New Roman"/>
          <w:b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 w:cs="Times New Roman"/>
          <w:b/>
          <w:sz w:val="28"/>
          <w:szCs w:val="28"/>
        </w:rPr>
        <w:t>Берё</w:t>
      </w:r>
      <w:r w:rsidR="00E50F4F">
        <w:rPr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r w:rsidR="006945E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DA6523" w:rsidRPr="00DA6523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проектов муниципальных правовых актов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E8110B" w:rsidRPr="00E8110B" w:rsidRDefault="00E8110B" w:rsidP="00E8110B">
      <w:pPr>
        <w:spacing w:after="0" w:line="256" w:lineRule="auto"/>
        <w:ind w:left="1566" w:right="156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110B" w:rsidRPr="00DA40B3" w:rsidRDefault="00E50F4F" w:rsidP="00785D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E8110B"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gramStart"/>
      <w:r w:rsidR="0077390E">
        <w:rPr>
          <w:rFonts w:ascii="Times New Roman" w:hAnsi="Times New Roman" w:cs="Times New Roman"/>
          <w:sz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</w:rPr>
        <w:t>Берё</w:t>
      </w:r>
      <w:r>
        <w:rPr>
          <w:rFonts w:ascii="Times New Roman" w:hAnsi="Times New Roman" w:cs="Times New Roman"/>
          <w:sz w:val="28"/>
        </w:rPr>
        <w:t>зовского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945EC">
        <w:rPr>
          <w:rFonts w:ascii="Times New Roman" w:hAnsi="Times New Roman" w:cs="Times New Roman"/>
          <w:sz w:val="28"/>
        </w:rPr>
        <w:t xml:space="preserve">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E8110B" w:rsidRPr="005A7549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E8110B"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785DF0">
        <w:rPr>
          <w:rFonts w:ascii="Times New Roman" w:hAnsi="Times New Roman" w:cs="Times New Roman"/>
          <w:sz w:val="28"/>
          <w:szCs w:val="28"/>
        </w:rPr>
        <w:t>Порядок подготовки и внесения в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gramStart"/>
      <w:r w:rsidR="0077390E">
        <w:rPr>
          <w:rFonts w:ascii="Times New Roman" w:hAnsi="Times New Roman" w:cs="Times New Roman"/>
          <w:sz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</w:rPr>
        <w:t>Берё</w:t>
      </w:r>
      <w:r w:rsidR="00E50F4F">
        <w:rPr>
          <w:rFonts w:ascii="Times New Roman" w:hAnsi="Times New Roman" w:cs="Times New Roman"/>
          <w:sz w:val="28"/>
        </w:rPr>
        <w:t>зовского</w:t>
      </w:r>
      <w:proofErr w:type="spellEnd"/>
      <w:proofErr w:type="gramEnd"/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785DF0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</w:t>
      </w:r>
      <w:bookmarkEnd w:id="1"/>
      <w:r w:rsidR="005A7549">
        <w:rPr>
          <w:rFonts w:ascii="Times New Roman" w:hAnsi="Times New Roman" w:cs="Times New Roman"/>
          <w:sz w:val="28"/>
          <w:szCs w:val="28"/>
        </w:rPr>
        <w:t xml:space="preserve">, утвержденный решением Совета народных депутатов </w:t>
      </w:r>
      <w:r w:rsidR="0077390E">
        <w:rPr>
          <w:rFonts w:ascii="Times New Roman" w:hAnsi="Times New Roman" w:cs="Times New Roman"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  <w:szCs w:val="28"/>
        </w:rPr>
        <w:t>Берё</w:t>
      </w:r>
      <w:r w:rsidR="00E50F4F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604B8F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5A754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45EC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E50F4F">
        <w:rPr>
          <w:rFonts w:ascii="Times New Roman" w:hAnsi="Times New Roman" w:cs="Times New Roman"/>
          <w:sz w:val="28"/>
          <w:szCs w:val="28"/>
        </w:rPr>
        <w:t xml:space="preserve"> от 06.06.2022 № 16</w:t>
      </w:r>
      <w:r w:rsidR="005A7549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(далее - Порядок)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04B8F" w:rsidRPr="00785DF0" w:rsidRDefault="00604B8F" w:rsidP="00785DF0">
      <w:pPr>
        <w:spacing w:after="0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1.1. Абзац 3</w:t>
      </w:r>
      <w:r w:rsidR="005A7549">
        <w:rPr>
          <w:rFonts w:ascii="Times New Roman" w:hAnsi="Times New Roman" w:cs="Times New Roman"/>
          <w:sz w:val="28"/>
          <w:szCs w:val="28"/>
        </w:rPr>
        <w:t xml:space="preserve"> преамбулы</w:t>
      </w:r>
      <w:r w:rsidRPr="00785DF0">
        <w:rPr>
          <w:rFonts w:ascii="Times New Roman" w:hAnsi="Times New Roman" w:cs="Times New Roman"/>
          <w:sz w:val="28"/>
          <w:szCs w:val="28"/>
        </w:rPr>
        <w:t xml:space="preserve"> Порядка читать в </w:t>
      </w:r>
      <w:r w:rsidR="005A7549">
        <w:rPr>
          <w:rFonts w:ascii="Times New Roman" w:hAnsi="Times New Roman" w:cs="Times New Roman"/>
          <w:sz w:val="28"/>
          <w:szCs w:val="28"/>
        </w:rPr>
        <w:t>следующей</w:t>
      </w:r>
      <w:r w:rsidRPr="00785DF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«Муниципальный правовой акт 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</w:t>
      </w:r>
      <w:r w:rsidRPr="00785DF0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характер.»</w:t>
      </w:r>
      <w:r w:rsidR="005A7549">
        <w:rPr>
          <w:rFonts w:ascii="Times New Roman" w:hAnsi="Times New Roman" w:cs="Times New Roman"/>
          <w:sz w:val="28"/>
          <w:szCs w:val="28"/>
        </w:rPr>
        <w:t>.</w:t>
      </w:r>
    </w:p>
    <w:p w:rsidR="00604B8F" w:rsidRPr="00785DF0" w:rsidRDefault="00604B8F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1.2</w:t>
      </w:r>
      <w:r w:rsidR="005A7549">
        <w:rPr>
          <w:rFonts w:ascii="Times New Roman" w:hAnsi="Times New Roman" w:cs="Times New Roman"/>
          <w:sz w:val="28"/>
          <w:szCs w:val="28"/>
        </w:rPr>
        <w:t>.</w:t>
      </w:r>
      <w:r w:rsidRPr="00785DF0">
        <w:rPr>
          <w:rFonts w:ascii="Times New Roman" w:hAnsi="Times New Roman" w:cs="Times New Roman"/>
          <w:sz w:val="28"/>
          <w:szCs w:val="28"/>
        </w:rPr>
        <w:t xml:space="preserve"> Абзац 4 Порядка считать утратившим силу.</w:t>
      </w:r>
    </w:p>
    <w:p w:rsidR="001D6F68" w:rsidRPr="00785DF0" w:rsidRDefault="001D6F68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1.3. Пункт 1 главы 1 Порядка изложить в следующей редакции:</w:t>
      </w:r>
    </w:p>
    <w:p w:rsidR="001D6F68" w:rsidRPr="00785DF0" w:rsidRDefault="005A7549" w:rsidP="00785D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6F68" w:rsidRPr="00785DF0">
        <w:rPr>
          <w:rFonts w:ascii="Times New Roman" w:hAnsi="Times New Roman" w:cs="Times New Roman"/>
          <w:sz w:val="28"/>
          <w:szCs w:val="28"/>
        </w:rPr>
        <w:t xml:space="preserve">1. Право внесения в Совет народных депутатов </w:t>
      </w:r>
      <w:proofErr w:type="gramStart"/>
      <w:r w:rsidR="0077390E">
        <w:rPr>
          <w:rFonts w:ascii="Times New Roman" w:hAnsi="Times New Roman" w:cs="Times New Roman"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  <w:szCs w:val="28"/>
        </w:rPr>
        <w:t>Берёз</w:t>
      </w:r>
      <w:r w:rsidR="00E50F4F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proofErr w:type="gramEnd"/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6F68" w:rsidRPr="00785DF0">
        <w:rPr>
          <w:rFonts w:ascii="Times New Roman" w:hAnsi="Times New Roman" w:cs="Times New Roman"/>
          <w:sz w:val="28"/>
          <w:szCs w:val="28"/>
        </w:rPr>
        <w:t>проектов муниципальных правовых актов, подлежащих обязательному рассмотрению, принадлежит:</w:t>
      </w:r>
    </w:p>
    <w:p w:rsidR="001D6F68" w:rsidRPr="00785DF0" w:rsidRDefault="006945EC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депутатам </w:t>
      </w:r>
      <w:r w:rsidR="001D6F68" w:rsidRPr="00785DF0">
        <w:rPr>
          <w:szCs w:val="28"/>
        </w:rPr>
        <w:t>Совета народных депутатов</w:t>
      </w:r>
      <w:r w:rsidR="0077390E">
        <w:rPr>
          <w:szCs w:val="28"/>
        </w:rPr>
        <w:t xml:space="preserve"> </w:t>
      </w:r>
      <w:proofErr w:type="gramStart"/>
      <w:r w:rsidR="0077390E">
        <w:rPr>
          <w:szCs w:val="28"/>
        </w:rPr>
        <w:t>Сухо-</w:t>
      </w:r>
      <w:proofErr w:type="spellStart"/>
      <w:r w:rsidR="0077390E">
        <w:rPr>
          <w:szCs w:val="28"/>
        </w:rPr>
        <w:t>Берё</w:t>
      </w:r>
      <w:r w:rsidR="00E50F4F">
        <w:rPr>
          <w:szCs w:val="28"/>
        </w:rPr>
        <w:t>зовского</w:t>
      </w:r>
      <w:proofErr w:type="spellEnd"/>
      <w:proofErr w:type="gramEnd"/>
      <w:r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" w:firstLine="709"/>
        <w:jc w:val="both"/>
        <w:rPr>
          <w:szCs w:val="28"/>
        </w:rPr>
      </w:pPr>
      <w:r w:rsidRPr="00785DF0">
        <w:rPr>
          <w:szCs w:val="28"/>
        </w:rPr>
        <w:t>постоянным комиссиям Совета народных депутатов</w:t>
      </w:r>
      <w:r w:rsidR="0077390E">
        <w:rPr>
          <w:szCs w:val="28"/>
        </w:rPr>
        <w:t xml:space="preserve"> </w:t>
      </w:r>
      <w:proofErr w:type="gramStart"/>
      <w:r w:rsidR="0077390E">
        <w:rPr>
          <w:szCs w:val="28"/>
        </w:rPr>
        <w:t>Сухо-</w:t>
      </w:r>
      <w:proofErr w:type="spellStart"/>
      <w:r w:rsidR="0077390E">
        <w:rPr>
          <w:szCs w:val="28"/>
        </w:rPr>
        <w:t>Берё</w:t>
      </w:r>
      <w:r w:rsidR="00E50F4F">
        <w:rPr>
          <w:szCs w:val="28"/>
        </w:rPr>
        <w:t>зовского</w:t>
      </w:r>
      <w:proofErr w:type="spellEnd"/>
      <w:proofErr w:type="gramEnd"/>
      <w:r w:rsidR="006945EC">
        <w:rPr>
          <w:szCs w:val="28"/>
        </w:rPr>
        <w:t xml:space="preserve"> сельского поселения</w:t>
      </w:r>
      <w:r w:rsidRPr="00785DF0">
        <w:rPr>
          <w:szCs w:val="28"/>
        </w:rPr>
        <w:t>;</w:t>
      </w:r>
    </w:p>
    <w:p w:rsidR="001D6F68" w:rsidRPr="00785DF0" w:rsidRDefault="0077390E" w:rsidP="00785DF0">
      <w:pPr>
        <w:pStyle w:val="b"/>
        <w:spacing w:line="276" w:lineRule="auto"/>
        <w:ind w:right="-365" w:firstLine="709"/>
        <w:jc w:val="both"/>
        <w:rPr>
          <w:szCs w:val="28"/>
        </w:rPr>
      </w:pPr>
      <w:r>
        <w:rPr>
          <w:szCs w:val="28"/>
        </w:rPr>
        <w:t xml:space="preserve">главе </w:t>
      </w:r>
      <w:proofErr w:type="gramStart"/>
      <w:r>
        <w:rPr>
          <w:szCs w:val="28"/>
        </w:rPr>
        <w:t>Сухо-</w:t>
      </w:r>
      <w:proofErr w:type="spellStart"/>
      <w:r>
        <w:rPr>
          <w:szCs w:val="28"/>
        </w:rPr>
        <w:t>Берё</w:t>
      </w:r>
      <w:r w:rsidR="00E50F4F">
        <w:rPr>
          <w:szCs w:val="28"/>
        </w:rPr>
        <w:t>зовского</w:t>
      </w:r>
      <w:proofErr w:type="spellEnd"/>
      <w:proofErr w:type="gramEnd"/>
      <w:r w:rsidR="006945EC">
        <w:rPr>
          <w:szCs w:val="28"/>
        </w:rPr>
        <w:t xml:space="preserve"> сельского поселения</w:t>
      </w:r>
      <w:r w:rsidR="001D6F68" w:rsidRPr="00785DF0">
        <w:rPr>
          <w:szCs w:val="28"/>
        </w:rPr>
        <w:t>;</w:t>
      </w:r>
    </w:p>
    <w:p w:rsidR="001D6F68" w:rsidRPr="00785DF0" w:rsidRDefault="001D6F68" w:rsidP="00785DF0">
      <w:pPr>
        <w:pStyle w:val="b"/>
        <w:spacing w:line="276" w:lineRule="auto"/>
        <w:ind w:right="-18" w:firstLine="709"/>
        <w:jc w:val="both"/>
        <w:rPr>
          <w:szCs w:val="28"/>
        </w:rPr>
      </w:pPr>
      <w:r w:rsidRPr="00785DF0">
        <w:rPr>
          <w:szCs w:val="28"/>
        </w:rPr>
        <w:t>общественным объединениям, уставы которых предусматривают участие в выборах и (или) референдумах и которые зарегистрированы в порядке и сроки, определенные федеральным законом;</w:t>
      </w:r>
    </w:p>
    <w:p w:rsidR="001D6F68" w:rsidRPr="00785DF0" w:rsidRDefault="001D6F68" w:rsidP="00785D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инициативной группе граждан в соответствии со статьей 17 Устава</w:t>
      </w:r>
      <w:r w:rsidR="007739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390E">
        <w:rPr>
          <w:rFonts w:ascii="Times New Roman" w:hAnsi="Times New Roman" w:cs="Times New Roman"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  <w:szCs w:val="28"/>
        </w:rPr>
        <w:t>Берё</w:t>
      </w:r>
      <w:r w:rsidR="00E50F4F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proofErr w:type="gramEnd"/>
      <w:r w:rsidR="006945E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85DF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6F68" w:rsidRPr="00785DF0" w:rsidRDefault="001D6F68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органам территориально</w:t>
      </w:r>
      <w:r w:rsidR="002809BB" w:rsidRPr="00785DF0">
        <w:rPr>
          <w:rFonts w:ascii="Times New Roman" w:hAnsi="Times New Roman" w:cs="Times New Roman"/>
          <w:sz w:val="28"/>
          <w:szCs w:val="28"/>
        </w:rPr>
        <w:t>го общественного самоуправления;</w:t>
      </w:r>
    </w:p>
    <w:p w:rsidR="00604B8F" w:rsidRPr="00785DF0" w:rsidRDefault="002809BB" w:rsidP="00785D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прокурору Бобровского района.</w:t>
      </w:r>
      <w:r w:rsidR="005A7549">
        <w:rPr>
          <w:rFonts w:ascii="Times New Roman" w:hAnsi="Times New Roman" w:cs="Times New Roman"/>
          <w:sz w:val="28"/>
          <w:szCs w:val="28"/>
        </w:rPr>
        <w:t>».</w:t>
      </w:r>
    </w:p>
    <w:p w:rsidR="00785DF0" w:rsidRDefault="00E8110B" w:rsidP="00785DF0">
      <w:pPr>
        <w:spacing w:after="0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785DF0">
      <w:pPr>
        <w:spacing w:after="0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решение </w:t>
      </w:r>
      <w:r w:rsidR="005A7549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gramStart"/>
      <w:r w:rsidR="0077390E">
        <w:rPr>
          <w:rFonts w:ascii="Times New Roman" w:hAnsi="Times New Roman"/>
          <w:sz w:val="28"/>
          <w:szCs w:val="28"/>
        </w:rPr>
        <w:t>Сухо-</w:t>
      </w:r>
      <w:proofErr w:type="spellStart"/>
      <w:r w:rsidR="0077390E">
        <w:rPr>
          <w:rFonts w:ascii="Times New Roman" w:hAnsi="Times New Roman"/>
          <w:sz w:val="28"/>
          <w:szCs w:val="28"/>
        </w:rPr>
        <w:t>Берё</w:t>
      </w:r>
      <w:r w:rsidR="00E50F4F">
        <w:rPr>
          <w:rFonts w:ascii="Times New Roman" w:hAnsi="Times New Roman"/>
          <w:sz w:val="28"/>
          <w:szCs w:val="28"/>
        </w:rPr>
        <w:t>зовского</w:t>
      </w:r>
      <w:proofErr w:type="spellEnd"/>
      <w:proofErr w:type="gramEnd"/>
      <w:r w:rsidR="006945E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Pr="00785DF0" w:rsidRDefault="00E8110B" w:rsidP="00785D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r w:rsidR="00911A3B" w:rsidRPr="00785DF0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913970" w:rsidRDefault="00913970" w:rsidP="00DA6523">
      <w:pPr>
        <w:spacing w:after="0"/>
        <w:ind w:right="24"/>
        <w:rPr>
          <w:rFonts w:ascii="Times New Roman" w:hAnsi="Times New Roman" w:cs="Times New Roman"/>
          <w:sz w:val="28"/>
          <w:szCs w:val="28"/>
        </w:rPr>
      </w:pPr>
    </w:p>
    <w:p w:rsidR="006945EC" w:rsidRPr="00E05C6E" w:rsidRDefault="00E50F4F" w:rsidP="006945E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77390E">
        <w:rPr>
          <w:rFonts w:ascii="Times New Roman" w:hAnsi="Times New Roman" w:cs="Times New Roman"/>
          <w:sz w:val="28"/>
        </w:rPr>
        <w:t xml:space="preserve"> </w:t>
      </w:r>
      <w:proofErr w:type="gramStart"/>
      <w:r w:rsidR="0077390E">
        <w:rPr>
          <w:rFonts w:ascii="Times New Roman" w:hAnsi="Times New Roman" w:cs="Times New Roman"/>
          <w:sz w:val="28"/>
        </w:rPr>
        <w:t>Сухо-</w:t>
      </w:r>
      <w:proofErr w:type="spellStart"/>
      <w:r w:rsidR="0077390E">
        <w:rPr>
          <w:rFonts w:ascii="Times New Roman" w:hAnsi="Times New Roman" w:cs="Times New Roman"/>
          <w:sz w:val="28"/>
        </w:rPr>
        <w:t>Берё</w:t>
      </w:r>
      <w:r>
        <w:rPr>
          <w:rFonts w:ascii="Times New Roman" w:hAnsi="Times New Roman" w:cs="Times New Roman"/>
          <w:sz w:val="28"/>
        </w:rPr>
        <w:t>зовского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6945E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05C6E">
        <w:rPr>
          <w:rFonts w:ascii="Times New Roman" w:hAnsi="Times New Roman" w:cs="Times New Roman"/>
          <w:sz w:val="28"/>
        </w:rPr>
        <w:t>Бобровского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75617D" w:rsidRPr="00DA5D9F" w:rsidRDefault="00DA6523" w:rsidP="005A7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6945EC">
        <w:rPr>
          <w:rFonts w:ascii="Times New Roman" w:hAnsi="Times New Roman" w:cs="Times New Roman"/>
          <w:sz w:val="28"/>
        </w:rPr>
        <w:t xml:space="preserve"> </w:t>
      </w:r>
      <w:r w:rsidR="00E50F4F">
        <w:rPr>
          <w:rFonts w:ascii="Times New Roman" w:hAnsi="Times New Roman" w:cs="Times New Roman"/>
          <w:sz w:val="28"/>
        </w:rPr>
        <w:t xml:space="preserve">                    </w:t>
      </w:r>
      <w:proofErr w:type="spellStart"/>
      <w:r w:rsidR="00E50F4F">
        <w:rPr>
          <w:rFonts w:ascii="Times New Roman" w:hAnsi="Times New Roman" w:cs="Times New Roman"/>
          <w:sz w:val="28"/>
        </w:rPr>
        <w:t>О.В.Маделина</w:t>
      </w:r>
      <w:proofErr w:type="spellEnd"/>
    </w:p>
    <w:sectPr w:rsidR="0075617D" w:rsidRPr="00DA5D9F" w:rsidSect="005A7549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4C" w:rsidRDefault="0012064C" w:rsidP="004B46A9">
      <w:pPr>
        <w:spacing w:after="0" w:line="240" w:lineRule="auto"/>
      </w:pPr>
      <w:r>
        <w:separator/>
      </w:r>
    </w:p>
  </w:endnote>
  <w:endnote w:type="continuationSeparator" w:id="0">
    <w:p w:rsidR="0012064C" w:rsidRDefault="0012064C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1206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4C" w:rsidRDefault="0012064C" w:rsidP="004B46A9">
      <w:pPr>
        <w:spacing w:after="0" w:line="240" w:lineRule="auto"/>
      </w:pPr>
      <w:r>
        <w:separator/>
      </w:r>
    </w:p>
  </w:footnote>
  <w:footnote w:type="continuationSeparator" w:id="0">
    <w:p w:rsidR="0012064C" w:rsidRDefault="0012064C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8"/>
    <w:rsid w:val="000C5590"/>
    <w:rsid w:val="000F18F0"/>
    <w:rsid w:val="00107F67"/>
    <w:rsid w:val="0012064C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315C09"/>
    <w:rsid w:val="00346C33"/>
    <w:rsid w:val="00355859"/>
    <w:rsid w:val="00381C03"/>
    <w:rsid w:val="003A73A7"/>
    <w:rsid w:val="004013A6"/>
    <w:rsid w:val="0041007E"/>
    <w:rsid w:val="00431249"/>
    <w:rsid w:val="00437528"/>
    <w:rsid w:val="00462871"/>
    <w:rsid w:val="00485932"/>
    <w:rsid w:val="004B46A9"/>
    <w:rsid w:val="0051256F"/>
    <w:rsid w:val="0054441A"/>
    <w:rsid w:val="00561B20"/>
    <w:rsid w:val="005717EE"/>
    <w:rsid w:val="00576114"/>
    <w:rsid w:val="00580B8E"/>
    <w:rsid w:val="00597A1D"/>
    <w:rsid w:val="005A36BC"/>
    <w:rsid w:val="005A7549"/>
    <w:rsid w:val="00604B8F"/>
    <w:rsid w:val="006145BE"/>
    <w:rsid w:val="00672EA8"/>
    <w:rsid w:val="00673689"/>
    <w:rsid w:val="006945EC"/>
    <w:rsid w:val="0069670B"/>
    <w:rsid w:val="006B429C"/>
    <w:rsid w:val="006F660F"/>
    <w:rsid w:val="00726313"/>
    <w:rsid w:val="0075617D"/>
    <w:rsid w:val="0077390E"/>
    <w:rsid w:val="00783E36"/>
    <w:rsid w:val="00785DF0"/>
    <w:rsid w:val="007E5177"/>
    <w:rsid w:val="007E5DE0"/>
    <w:rsid w:val="00837A6F"/>
    <w:rsid w:val="00863955"/>
    <w:rsid w:val="00883CC8"/>
    <w:rsid w:val="00897404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E233B"/>
    <w:rsid w:val="00A0424B"/>
    <w:rsid w:val="00A50DC6"/>
    <w:rsid w:val="00A622FC"/>
    <w:rsid w:val="00A67AE3"/>
    <w:rsid w:val="00A67B62"/>
    <w:rsid w:val="00AB2312"/>
    <w:rsid w:val="00AB7B07"/>
    <w:rsid w:val="00AC462E"/>
    <w:rsid w:val="00AC4DCC"/>
    <w:rsid w:val="00B33C34"/>
    <w:rsid w:val="00B4067A"/>
    <w:rsid w:val="00B54A94"/>
    <w:rsid w:val="00B5790E"/>
    <w:rsid w:val="00B866E6"/>
    <w:rsid w:val="00BA7353"/>
    <w:rsid w:val="00BB27DF"/>
    <w:rsid w:val="00C126CC"/>
    <w:rsid w:val="00C24AC1"/>
    <w:rsid w:val="00C5619B"/>
    <w:rsid w:val="00C904EA"/>
    <w:rsid w:val="00CC3CB8"/>
    <w:rsid w:val="00D41448"/>
    <w:rsid w:val="00D41926"/>
    <w:rsid w:val="00D62210"/>
    <w:rsid w:val="00D70CA9"/>
    <w:rsid w:val="00D8235B"/>
    <w:rsid w:val="00D97067"/>
    <w:rsid w:val="00DA14E1"/>
    <w:rsid w:val="00DA40B3"/>
    <w:rsid w:val="00DA5D9F"/>
    <w:rsid w:val="00DA6523"/>
    <w:rsid w:val="00DD70C2"/>
    <w:rsid w:val="00E110DC"/>
    <w:rsid w:val="00E255F2"/>
    <w:rsid w:val="00E37B3C"/>
    <w:rsid w:val="00E427CA"/>
    <w:rsid w:val="00E42938"/>
    <w:rsid w:val="00E50F4F"/>
    <w:rsid w:val="00E737A6"/>
    <w:rsid w:val="00E8110B"/>
    <w:rsid w:val="00E83AAC"/>
    <w:rsid w:val="00E83B18"/>
    <w:rsid w:val="00E84A35"/>
    <w:rsid w:val="00EA6CAC"/>
    <w:rsid w:val="00F43FC9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2022-11-17T09:58:00Z</cp:lastPrinted>
  <dcterms:created xsi:type="dcterms:W3CDTF">2022-11-15T07:42:00Z</dcterms:created>
  <dcterms:modified xsi:type="dcterms:W3CDTF">2022-11-17T09:59:00Z</dcterms:modified>
</cp:coreProperties>
</file>